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F5CD" w14:textId="77777777" w:rsidR="00AF2983" w:rsidRDefault="00E35E1C" w:rsidP="00E35E1C">
      <w:r>
        <w:t xml:space="preserve">                     </w:t>
      </w:r>
      <w:r w:rsidR="006D7A6D" w:rsidRPr="006D7A6D">
        <w:rPr>
          <w:noProof/>
        </w:rPr>
        <w:drawing>
          <wp:inline distT="0" distB="0" distL="0" distR="0" wp14:anchorId="66C7009B" wp14:editId="594EA633">
            <wp:extent cx="6610350" cy="857250"/>
            <wp:effectExtent l="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5A66A" w14:textId="429E36A2" w:rsidR="00F00D24" w:rsidRDefault="00C539FA" w:rsidP="00F00D24">
      <w:pPr>
        <w:rPr>
          <w:b/>
          <w:i/>
          <w:color w:val="C00000"/>
          <w:sz w:val="32"/>
          <w:szCs w:val="32"/>
          <w:u w:val="single"/>
        </w:rPr>
      </w:pPr>
      <w:r w:rsidRPr="00C539FA">
        <w:rPr>
          <w:b/>
          <w:sz w:val="18"/>
          <w:szCs w:val="18"/>
        </w:rPr>
        <w:t xml:space="preserve">Программа </w:t>
      </w:r>
      <w:r w:rsidR="00F11BE0">
        <w:rPr>
          <w:b/>
          <w:sz w:val="18"/>
          <w:szCs w:val="18"/>
        </w:rPr>
        <w:t>2022</w:t>
      </w:r>
      <w:r w:rsidR="00C734C2" w:rsidRPr="00C734C2">
        <w:rPr>
          <w:b/>
          <w:sz w:val="18"/>
          <w:szCs w:val="18"/>
        </w:rPr>
        <w:t>-</w:t>
      </w:r>
      <w:r w:rsidR="00C734C2" w:rsidRPr="002F6DD6">
        <w:rPr>
          <w:b/>
          <w:sz w:val="18"/>
          <w:szCs w:val="18"/>
        </w:rPr>
        <w:t>23</w:t>
      </w:r>
      <w:r w:rsidR="004318DF">
        <w:rPr>
          <w:b/>
          <w:sz w:val="18"/>
          <w:szCs w:val="18"/>
        </w:rPr>
        <w:t>г.</w:t>
      </w:r>
      <w:r w:rsidR="00AF2983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F00D24" w:rsidRPr="00A03140">
        <w:rPr>
          <w:b/>
          <w:i/>
          <w:color w:val="C00000"/>
          <w:sz w:val="32"/>
          <w:szCs w:val="32"/>
          <w:u w:val="single"/>
        </w:rPr>
        <w:t>Однодневный экскурсионно-познавательный тур</w:t>
      </w:r>
    </w:p>
    <w:p w14:paraId="4AA2B181" w14:textId="77777777" w:rsidR="00A03140" w:rsidRPr="00F00D24" w:rsidRDefault="00A03140" w:rsidP="00F00D24">
      <w:pPr>
        <w:rPr>
          <w:b/>
        </w:rPr>
      </w:pPr>
    </w:p>
    <w:p w14:paraId="6B7E34C1" w14:textId="77777777" w:rsidR="00F00D24" w:rsidRPr="00F00D24" w:rsidRDefault="00F00D24" w:rsidP="00F00D24">
      <w:pPr>
        <w:jc w:val="center"/>
        <w:rPr>
          <w:b/>
          <w:i/>
          <w:color w:val="C00000"/>
          <w:sz w:val="56"/>
          <w:szCs w:val="56"/>
        </w:rPr>
      </w:pPr>
      <w:r w:rsidRPr="00F00D24">
        <w:rPr>
          <w:b/>
          <w:i/>
          <w:color w:val="C00000"/>
          <w:sz w:val="56"/>
          <w:szCs w:val="56"/>
        </w:rPr>
        <w:t>Город физиков, город ученых</w:t>
      </w:r>
    </w:p>
    <w:p w14:paraId="63BAC0E1" w14:textId="2D13EF81" w:rsidR="00F00D24" w:rsidRPr="004318DF" w:rsidRDefault="00F00D24" w:rsidP="00F00D24">
      <w:pPr>
        <w:jc w:val="center"/>
        <w:rPr>
          <w:i/>
          <w:color w:val="C00000"/>
        </w:rPr>
      </w:pPr>
      <w:r w:rsidRPr="004318DF">
        <w:rPr>
          <w:i/>
          <w:color w:val="C00000"/>
        </w:rPr>
        <w:t>Вы имеете возможность познакомиться с одним из немногих</w:t>
      </w:r>
      <w:r w:rsidRPr="004318DF">
        <w:rPr>
          <w:i/>
          <w:color w:val="C00000"/>
        </w:rPr>
        <w:br/>
        <w:t xml:space="preserve">городов мира, в которых продолжают пополнять </w:t>
      </w:r>
      <w:r w:rsidRPr="004318DF">
        <w:rPr>
          <w:i/>
          <w:color w:val="C00000"/>
        </w:rPr>
        <w:br/>
        <w:t>таблицу Д.</w:t>
      </w:r>
      <w:r w:rsidR="00A03140">
        <w:rPr>
          <w:i/>
          <w:color w:val="C00000"/>
        </w:rPr>
        <w:t xml:space="preserve"> </w:t>
      </w:r>
      <w:r w:rsidRPr="004318DF">
        <w:rPr>
          <w:i/>
          <w:color w:val="C00000"/>
        </w:rPr>
        <w:t>И</w:t>
      </w:r>
      <w:r w:rsidR="00EB01F2">
        <w:rPr>
          <w:i/>
          <w:color w:val="C00000"/>
        </w:rPr>
        <w:t>.</w:t>
      </w:r>
      <w:r w:rsidR="00A03140">
        <w:rPr>
          <w:i/>
          <w:color w:val="C00000"/>
        </w:rPr>
        <w:t xml:space="preserve"> </w:t>
      </w:r>
      <w:r w:rsidR="00EB01F2">
        <w:rPr>
          <w:i/>
          <w:color w:val="C00000"/>
        </w:rPr>
        <w:t>Менделеева новыми элементами.</w:t>
      </w:r>
    </w:p>
    <w:p w14:paraId="3D32DE86" w14:textId="77777777" w:rsidR="002F6DD6" w:rsidRDefault="002F6DD6" w:rsidP="00F4687F">
      <w:pPr>
        <w:rPr>
          <w:b/>
          <w:sz w:val="26"/>
          <w:szCs w:val="26"/>
        </w:rPr>
      </w:pPr>
    </w:p>
    <w:p w14:paraId="0E865FD1" w14:textId="52EBDAB9" w:rsidR="00F00D24" w:rsidRPr="00F4687F" w:rsidRDefault="008E76A8" w:rsidP="00F4687F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11.00 -</w:t>
      </w:r>
      <w:r w:rsidR="002409EF">
        <w:rPr>
          <w:b/>
          <w:sz w:val="26"/>
          <w:szCs w:val="26"/>
        </w:rPr>
        <w:t xml:space="preserve"> </w:t>
      </w:r>
      <w:r w:rsidR="00F00D24" w:rsidRPr="00F4687F">
        <w:rPr>
          <w:b/>
          <w:sz w:val="26"/>
          <w:szCs w:val="26"/>
        </w:rPr>
        <w:t>Прибытие в Дубну. Встреча гостей под стулом-великаном с экскурсоводом.</w:t>
      </w:r>
    </w:p>
    <w:p w14:paraId="541693DD" w14:textId="77777777" w:rsidR="00F4687F" w:rsidRPr="00F4687F" w:rsidRDefault="00F00D24" w:rsidP="00F4687F">
      <w:pPr>
        <w:rPr>
          <w:i/>
          <w:color w:val="000000" w:themeColor="text1"/>
          <w:sz w:val="26"/>
          <w:szCs w:val="26"/>
        </w:rPr>
      </w:pPr>
      <w:r w:rsidRPr="00F4687F">
        <w:rPr>
          <w:b/>
          <w:sz w:val="26"/>
          <w:szCs w:val="26"/>
        </w:rPr>
        <w:t xml:space="preserve">Дубна – город будущего. </w:t>
      </w:r>
      <w:r w:rsidRPr="00F4687F">
        <w:rPr>
          <w:color w:val="000000" w:themeColor="text1"/>
          <w:sz w:val="26"/>
          <w:szCs w:val="26"/>
          <w:shd w:val="clear" w:color="auto" w:fill="FFFFFF"/>
        </w:rPr>
        <w:t xml:space="preserve">Дубна и Объединенный институт ядерных исследований практически синонимы. </w:t>
      </w:r>
      <w:r w:rsidRPr="00F4687F">
        <w:rPr>
          <w:color w:val="000000" w:themeColor="text1"/>
          <w:sz w:val="26"/>
          <w:szCs w:val="26"/>
        </w:rPr>
        <w:t xml:space="preserve">Вы погрузитесь в атмосферу научного городка 50-60 гг., увидите </w:t>
      </w:r>
      <w:r w:rsidRPr="00F4687F">
        <w:rPr>
          <w:b/>
          <w:color w:val="000000" w:themeColor="text1"/>
          <w:sz w:val="26"/>
          <w:szCs w:val="26"/>
        </w:rPr>
        <w:t>памятник Ленину</w:t>
      </w:r>
      <w:r w:rsidRPr="00F4687F">
        <w:rPr>
          <w:color w:val="000000" w:themeColor="text1"/>
          <w:sz w:val="26"/>
          <w:szCs w:val="26"/>
        </w:rPr>
        <w:t xml:space="preserve"> – второй по величине в мире и самое грандиозное сооружение – </w:t>
      </w:r>
      <w:r w:rsidRPr="00F4687F">
        <w:rPr>
          <w:b/>
          <w:color w:val="000000" w:themeColor="text1"/>
          <w:sz w:val="26"/>
          <w:szCs w:val="26"/>
        </w:rPr>
        <w:t>плотину</w:t>
      </w:r>
      <w:r w:rsidRPr="00F4687F">
        <w:rPr>
          <w:color w:val="000000" w:themeColor="text1"/>
          <w:sz w:val="26"/>
          <w:szCs w:val="26"/>
        </w:rPr>
        <w:t>, перегородившую Волгу.</w:t>
      </w:r>
      <w:r w:rsidR="00D80CD8">
        <w:rPr>
          <w:color w:val="000000" w:themeColor="text1"/>
          <w:sz w:val="26"/>
          <w:szCs w:val="26"/>
        </w:rPr>
        <w:t xml:space="preserve"> </w:t>
      </w:r>
      <w:r w:rsidR="00F4687F" w:rsidRPr="00F4687F">
        <w:rPr>
          <w:rFonts w:eastAsia="Calibri"/>
          <w:color w:val="000000" w:themeColor="text1"/>
          <w:sz w:val="26"/>
          <w:szCs w:val="26"/>
        </w:rPr>
        <w:t xml:space="preserve">Именно здесь расположен самый известный международный институт ядерных исследований.  Туристы окунутся в атмосферу «академического городка» 50 – 60-х гг. </w:t>
      </w:r>
      <w:r w:rsidR="00F4687F" w:rsidRPr="00F4687F">
        <w:rPr>
          <w:b/>
          <w:color w:val="000000" w:themeColor="text1"/>
          <w:sz w:val="26"/>
          <w:szCs w:val="26"/>
          <w:shd w:val="clear" w:color="auto" w:fill="FFFFFF"/>
        </w:rPr>
        <w:t xml:space="preserve">Вы увидите самый большой в Европе памятник В.И. Ленину, 10-метровый стул-великан </w:t>
      </w:r>
      <w:r w:rsidR="00F4687F" w:rsidRPr="00F4687F">
        <w:rPr>
          <w:b/>
          <w:color w:val="000000"/>
          <w:sz w:val="26"/>
          <w:szCs w:val="26"/>
          <w:shd w:val="clear" w:color="auto" w:fill="FFFFFF"/>
        </w:rPr>
        <w:t>из дерева и др.</w:t>
      </w:r>
    </w:p>
    <w:p w14:paraId="0133754F" w14:textId="77777777" w:rsidR="00F4687F" w:rsidRPr="00F4687F" w:rsidRDefault="00F4687F" w:rsidP="00F4687F">
      <w:pPr>
        <w:pStyle w:val="a3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F4687F">
        <w:rPr>
          <w:b/>
          <w:color w:val="000000"/>
          <w:sz w:val="26"/>
          <w:szCs w:val="26"/>
        </w:rPr>
        <w:t xml:space="preserve">- </w:t>
      </w:r>
      <w:r w:rsidRPr="00D80CD8">
        <w:rPr>
          <w:b/>
          <w:i/>
          <w:color w:val="000000"/>
          <w:sz w:val="26"/>
          <w:szCs w:val="26"/>
          <w:u w:val="single"/>
        </w:rPr>
        <w:t>Интерактивная программа «Эпизоды из жизни физика-экспериментатора»</w:t>
      </w:r>
      <w:r w:rsidRPr="00F4687F">
        <w:rPr>
          <w:b/>
          <w:i/>
          <w:color w:val="000000"/>
          <w:sz w:val="26"/>
          <w:szCs w:val="26"/>
        </w:rPr>
        <w:t xml:space="preserve"> </w:t>
      </w:r>
    </w:p>
    <w:p w14:paraId="2E27FA05" w14:textId="77777777" w:rsidR="00F4687F" w:rsidRPr="00F4687F" w:rsidRDefault="00F4687F" w:rsidP="00F4687F">
      <w:pPr>
        <w:rPr>
          <w:sz w:val="26"/>
          <w:szCs w:val="26"/>
        </w:rPr>
      </w:pPr>
      <w:r w:rsidRPr="00F4687F">
        <w:rPr>
          <w:sz w:val="26"/>
          <w:szCs w:val="26"/>
        </w:rPr>
        <w:t>В иронической форме туристы увидят жизнь молодого талантливого ученого-ядерщика, одержимого экспериментатора. В программе:</w:t>
      </w:r>
    </w:p>
    <w:p w14:paraId="4EAF4CA3" w14:textId="77777777" w:rsidR="00F4687F" w:rsidRPr="00F4687F" w:rsidRDefault="00F4687F" w:rsidP="00F4687F">
      <w:pPr>
        <w:rPr>
          <w:sz w:val="26"/>
          <w:szCs w:val="26"/>
        </w:rPr>
      </w:pPr>
      <w:r w:rsidRPr="00F4687F">
        <w:rPr>
          <w:sz w:val="26"/>
          <w:szCs w:val="26"/>
        </w:rPr>
        <w:t xml:space="preserve"> - зрелищные и познавательные химические и физические опыты, в том числе с жидким азотом</w:t>
      </w:r>
    </w:p>
    <w:p w14:paraId="361BDEBF" w14:textId="77777777" w:rsidR="00F4687F" w:rsidRPr="00F4687F" w:rsidRDefault="00F4687F" w:rsidP="00F4687F">
      <w:pPr>
        <w:rPr>
          <w:b/>
          <w:sz w:val="26"/>
          <w:szCs w:val="26"/>
        </w:rPr>
      </w:pPr>
      <w:r w:rsidRPr="00F4687F">
        <w:rPr>
          <w:sz w:val="26"/>
          <w:szCs w:val="26"/>
        </w:rPr>
        <w:t xml:space="preserve">- Дубенский научный сленг: </w:t>
      </w:r>
      <w:r w:rsidRPr="00F4687F">
        <w:rPr>
          <w:b/>
          <w:sz w:val="26"/>
          <w:szCs w:val="26"/>
        </w:rPr>
        <w:t>синхрофазотрон, дубний, нейтрино, коллайдер.</w:t>
      </w:r>
    </w:p>
    <w:p w14:paraId="663D1928" w14:textId="77777777" w:rsidR="00F4687F" w:rsidRPr="00F4687F" w:rsidRDefault="00F4687F" w:rsidP="00F4687F">
      <w:pPr>
        <w:pStyle w:val="a3"/>
        <w:tabs>
          <w:tab w:val="left" w:pos="360"/>
        </w:tabs>
        <w:spacing w:before="0" w:beforeAutospacing="0" w:after="0" w:afterAutospacing="0"/>
        <w:rPr>
          <w:b/>
          <w:i/>
          <w:sz w:val="26"/>
          <w:szCs w:val="26"/>
        </w:rPr>
      </w:pPr>
      <w:r w:rsidRPr="00F4687F">
        <w:rPr>
          <w:b/>
          <w:i/>
          <w:sz w:val="26"/>
          <w:szCs w:val="26"/>
        </w:rPr>
        <w:t xml:space="preserve"> </w:t>
      </w:r>
      <w:r w:rsidR="002409EF">
        <w:rPr>
          <w:b/>
          <w:i/>
          <w:sz w:val="26"/>
          <w:szCs w:val="26"/>
        </w:rPr>
        <w:t xml:space="preserve">- </w:t>
      </w:r>
      <w:r w:rsidRPr="00F4687F">
        <w:rPr>
          <w:b/>
          <w:i/>
          <w:sz w:val="26"/>
          <w:szCs w:val="26"/>
        </w:rPr>
        <w:t>Мастер-класс молекулярной кухни по изготовлению научного мороженого «Холодное наслаждение»</w:t>
      </w:r>
    </w:p>
    <w:p w14:paraId="50FAF038" w14:textId="77777777" w:rsidR="00983F2F" w:rsidRPr="00983F2F" w:rsidRDefault="00983F2F" w:rsidP="00983F2F">
      <w:pPr>
        <w:pStyle w:val="a3"/>
        <w:tabs>
          <w:tab w:val="left" w:pos="360"/>
        </w:tabs>
        <w:spacing w:before="0" w:beforeAutospacing="0" w:after="0" w:afterAutospacing="0"/>
        <w:rPr>
          <w:b/>
          <w:i/>
          <w:sz w:val="26"/>
          <w:szCs w:val="26"/>
        </w:rPr>
      </w:pPr>
      <w:r w:rsidRPr="00983F2F">
        <w:rPr>
          <w:b/>
          <w:sz w:val="26"/>
          <w:szCs w:val="26"/>
        </w:rPr>
        <w:t>- Туристы окончательно откроют для себя Дубну, посетив</w:t>
      </w:r>
      <w:r w:rsidRPr="00983F2F">
        <w:rPr>
          <w:b/>
          <w:color w:val="000000"/>
          <w:sz w:val="26"/>
          <w:szCs w:val="26"/>
        </w:rPr>
        <w:t xml:space="preserve"> </w:t>
      </w:r>
      <w:r w:rsidRPr="00983F2F">
        <w:rPr>
          <w:b/>
          <w:sz w:val="26"/>
          <w:szCs w:val="26"/>
        </w:rPr>
        <w:t>музей истории создания в Дубне крылатых ракет. Когда и как появились крылатые ракеты. И почему все чудеса: плотина, ракеты, самолёты, ОИЯИ - всё это в Дубне.</w:t>
      </w:r>
    </w:p>
    <w:p w14:paraId="45DE6245" w14:textId="77777777" w:rsidR="00983F2F" w:rsidRPr="00983F2F" w:rsidRDefault="00983F2F" w:rsidP="00983F2F">
      <w:pPr>
        <w:widowControl w:val="0"/>
        <w:adjustRightInd w:val="0"/>
        <w:rPr>
          <w:b/>
          <w:sz w:val="26"/>
          <w:szCs w:val="26"/>
        </w:rPr>
      </w:pPr>
      <w:r w:rsidRPr="00983F2F">
        <w:rPr>
          <w:b/>
          <w:sz w:val="26"/>
          <w:szCs w:val="26"/>
        </w:rPr>
        <w:t xml:space="preserve">- Экскурсия в Музей истории создания в Дубне крылатых ракет. </w:t>
      </w:r>
      <w:r w:rsidRPr="00983F2F">
        <w:rPr>
          <w:sz w:val="26"/>
          <w:szCs w:val="26"/>
        </w:rPr>
        <w:t xml:space="preserve">Экспозиция музея создана на основе истории авиационной промышленной площадки в левобережной части города,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 </w:t>
      </w:r>
    </w:p>
    <w:p w14:paraId="7F6CC74E" w14:textId="77777777" w:rsidR="00F822DF" w:rsidRPr="00983F2F" w:rsidRDefault="002409EF" w:rsidP="00F00D24">
      <w:pPr>
        <w:rPr>
          <w:b/>
          <w:sz w:val="26"/>
          <w:szCs w:val="26"/>
        </w:rPr>
      </w:pPr>
      <w:r w:rsidRPr="00983F2F">
        <w:rPr>
          <w:b/>
          <w:sz w:val="26"/>
          <w:szCs w:val="26"/>
        </w:rPr>
        <w:t>- Обед</w:t>
      </w:r>
      <w:r w:rsidR="00F822DF" w:rsidRPr="00983F2F">
        <w:rPr>
          <w:b/>
          <w:sz w:val="26"/>
          <w:szCs w:val="26"/>
        </w:rPr>
        <w:t xml:space="preserve"> (возможно заказать за доп. плату</w:t>
      </w:r>
      <w:r w:rsidR="00F11BE0">
        <w:rPr>
          <w:b/>
          <w:sz w:val="26"/>
          <w:szCs w:val="26"/>
        </w:rPr>
        <w:t xml:space="preserve"> – 4</w:t>
      </w:r>
      <w:r w:rsidR="008E76A8">
        <w:rPr>
          <w:b/>
          <w:sz w:val="26"/>
          <w:szCs w:val="26"/>
        </w:rPr>
        <w:t>5</w:t>
      </w:r>
      <w:r w:rsidR="00983F2F">
        <w:rPr>
          <w:b/>
          <w:sz w:val="26"/>
          <w:szCs w:val="26"/>
        </w:rPr>
        <w:t>0 руб./чел.</w:t>
      </w:r>
      <w:r w:rsidR="00F822DF" w:rsidRPr="00983F2F">
        <w:rPr>
          <w:b/>
          <w:sz w:val="26"/>
          <w:szCs w:val="26"/>
        </w:rPr>
        <w:t>)</w:t>
      </w:r>
      <w:r w:rsidRPr="00983F2F">
        <w:rPr>
          <w:b/>
          <w:sz w:val="26"/>
          <w:szCs w:val="26"/>
        </w:rPr>
        <w:t>.</w:t>
      </w:r>
    </w:p>
    <w:p w14:paraId="0B26FE2A" w14:textId="77777777" w:rsidR="00F00D24" w:rsidRPr="00983F2F" w:rsidRDefault="002409EF" w:rsidP="00F00D24">
      <w:pPr>
        <w:rPr>
          <w:b/>
          <w:sz w:val="26"/>
          <w:szCs w:val="26"/>
        </w:rPr>
      </w:pPr>
      <w:r w:rsidRPr="00983F2F">
        <w:rPr>
          <w:b/>
          <w:sz w:val="26"/>
          <w:szCs w:val="26"/>
        </w:rPr>
        <w:t xml:space="preserve">- </w:t>
      </w:r>
      <w:r w:rsidR="00F00D24" w:rsidRPr="00983F2F">
        <w:rPr>
          <w:b/>
          <w:sz w:val="26"/>
          <w:szCs w:val="26"/>
        </w:rPr>
        <w:t>Выезд из Дубны.</w:t>
      </w:r>
    </w:p>
    <w:p w14:paraId="71F14A6D" w14:textId="77777777" w:rsidR="00F822DF" w:rsidRPr="00F822DF" w:rsidRDefault="00F822DF" w:rsidP="00F822DF">
      <w:pPr>
        <w:jc w:val="center"/>
        <w:rPr>
          <w:b/>
          <w:sz w:val="22"/>
          <w:szCs w:val="22"/>
        </w:rPr>
      </w:pPr>
      <w:r w:rsidRPr="005958A4">
        <w:rPr>
          <w:b/>
          <w:sz w:val="22"/>
          <w:szCs w:val="22"/>
        </w:rPr>
        <w:t xml:space="preserve">Продолжительность программы – </w:t>
      </w:r>
      <w:r>
        <w:rPr>
          <w:b/>
          <w:sz w:val="22"/>
          <w:szCs w:val="22"/>
        </w:rPr>
        <w:t>4</w:t>
      </w:r>
      <w:r w:rsidRPr="005958A4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>а</w:t>
      </w:r>
      <w:r w:rsidR="008E76A8">
        <w:rPr>
          <w:b/>
          <w:sz w:val="22"/>
          <w:szCs w:val="22"/>
        </w:rPr>
        <w:t xml:space="preserve"> (без обеда)</w:t>
      </w:r>
      <w:r w:rsidRPr="005958A4">
        <w:rPr>
          <w:b/>
          <w:sz w:val="22"/>
          <w:szCs w:val="22"/>
        </w:rPr>
        <w:t>.</w:t>
      </w:r>
    </w:p>
    <w:p w14:paraId="50C12824" w14:textId="77777777" w:rsidR="00F822DF" w:rsidRDefault="00F822DF" w:rsidP="00F822DF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249"/>
        <w:gridCol w:w="3390"/>
      </w:tblGrid>
      <w:tr w:rsidR="00F822DF" w:rsidRPr="009A0FEE" w14:paraId="072BB36C" w14:textId="77777777" w:rsidTr="002D0FBD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C053" w14:textId="77777777" w:rsidR="00F822DF" w:rsidRPr="009A0FEE" w:rsidRDefault="00F822DF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 xml:space="preserve"> от 15</w:t>
            </w:r>
            <w:r w:rsidR="00EB01F2">
              <w:rPr>
                <w:rFonts w:ascii="Calibri" w:hAnsi="Calibri"/>
                <w:bCs/>
                <w:bdr w:val="single" w:sz="4" w:space="0" w:color="FFFFFF" w:frame="1"/>
              </w:rPr>
              <w:t xml:space="preserve"> 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>до 20</w:t>
            </w: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 xml:space="preserve"> чел.</w:t>
            </w:r>
          </w:p>
          <w:p w14:paraId="7F38026C" w14:textId="41F72343" w:rsidR="00F822DF" w:rsidRPr="00A01AA3" w:rsidRDefault="00EB01F2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A03140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+</w:t>
            </w:r>
            <w:r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2 сопровождающих</w:t>
            </w:r>
            <w:r w:rsidR="00F822DF" w:rsidRPr="00A01AA3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 xml:space="preserve"> бесплатно)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1D402" w14:textId="77777777" w:rsidR="00F822DF" w:rsidRPr="009A0FEE" w:rsidRDefault="00F822DF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 xml:space="preserve"> от 21</w:t>
            </w:r>
            <w:r w:rsidR="00EB01F2">
              <w:rPr>
                <w:rFonts w:ascii="Calibri" w:hAnsi="Calibri"/>
                <w:bCs/>
                <w:bdr w:val="single" w:sz="4" w:space="0" w:color="FFFFFF" w:frame="1"/>
              </w:rPr>
              <w:t xml:space="preserve"> 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>до 30</w:t>
            </w: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 xml:space="preserve"> чел.</w:t>
            </w:r>
          </w:p>
          <w:p w14:paraId="00EF246D" w14:textId="411086D6" w:rsidR="00F822DF" w:rsidRPr="00A01AA3" w:rsidRDefault="00F822DF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 w:rsidRPr="00A01AA3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A03140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+</w:t>
            </w:r>
            <w:r w:rsidRPr="00A01AA3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518F3" w14:textId="77777777" w:rsidR="00F822DF" w:rsidRPr="009A0FEE" w:rsidRDefault="00F822DF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 xml:space="preserve"> от</w:t>
            </w:r>
            <w:r w:rsidR="00EB01F2">
              <w:rPr>
                <w:rFonts w:ascii="Calibri" w:hAnsi="Calibri"/>
                <w:bCs/>
                <w:bdr w:val="single" w:sz="4" w:space="0" w:color="FFFFFF" w:frame="1"/>
              </w:rPr>
              <w:t xml:space="preserve"> 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>31</w:t>
            </w: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 xml:space="preserve"> </w:t>
            </w:r>
            <w:r w:rsidR="00EB01F2">
              <w:rPr>
                <w:rFonts w:ascii="Calibri" w:hAnsi="Calibri"/>
                <w:bCs/>
                <w:bdr w:val="single" w:sz="4" w:space="0" w:color="FFFFFF" w:frame="1"/>
              </w:rPr>
              <w:t>до</w:t>
            </w: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 xml:space="preserve"> </w:t>
            </w:r>
            <w:r>
              <w:rPr>
                <w:rFonts w:ascii="Calibri" w:hAnsi="Calibri"/>
                <w:bCs/>
                <w:bdr w:val="single" w:sz="4" w:space="0" w:color="FFFFFF" w:frame="1"/>
              </w:rPr>
              <w:t>40</w:t>
            </w: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чел.</w:t>
            </w:r>
          </w:p>
          <w:p w14:paraId="68AB1AB0" w14:textId="32119875" w:rsidR="00F822DF" w:rsidRPr="00A01AA3" w:rsidRDefault="00F822DF" w:rsidP="002D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 w:rsidRPr="00A01AA3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</w:t>
            </w:r>
            <w:r w:rsidR="00A03140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+</w:t>
            </w:r>
            <w:r w:rsidRPr="00A01AA3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F822DF" w:rsidRPr="009A0FEE" w14:paraId="358E6CCD" w14:textId="77777777" w:rsidTr="002D0FBD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F5C6" w14:textId="77777777" w:rsidR="00F822DF" w:rsidRPr="009A0FEE" w:rsidRDefault="00F11BE0" w:rsidP="00D80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11</w:t>
            </w:r>
            <w:r w:rsidR="00D80CD8">
              <w:rPr>
                <w:rFonts w:ascii="Calibri" w:hAnsi="Calibri"/>
                <w:b/>
                <w:bCs/>
                <w:bdr w:val="single" w:sz="4" w:space="0" w:color="FFFFFF" w:frame="1"/>
              </w:rPr>
              <w:t xml:space="preserve">00 </w:t>
            </w:r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руб</w:t>
            </w:r>
            <w:r w:rsidR="00D80CD8">
              <w:rPr>
                <w:rFonts w:ascii="Calibri" w:hAnsi="Calibri"/>
                <w:b/>
                <w:bCs/>
                <w:bdr w:val="single" w:sz="4" w:space="0" w:color="FFFFFF" w:frame="1"/>
              </w:rPr>
              <w:t>.</w:t>
            </w:r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87F8" w14:textId="6949E3DF" w:rsidR="00F822DF" w:rsidRPr="009A0FEE" w:rsidRDefault="006571F6" w:rsidP="00D80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  <w:lang w:val="en-US"/>
              </w:rPr>
              <w:t>1000</w:t>
            </w:r>
            <w:bookmarkStart w:id="0" w:name="_GoBack"/>
            <w:bookmarkEnd w:id="0"/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руб</w:t>
            </w:r>
            <w:r w:rsidR="00D80CD8">
              <w:rPr>
                <w:rFonts w:ascii="Calibri" w:hAnsi="Calibri"/>
                <w:b/>
                <w:bCs/>
                <w:bdr w:val="single" w:sz="4" w:space="0" w:color="FFFFFF" w:frame="1"/>
              </w:rPr>
              <w:t>.</w:t>
            </w:r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8032B" w14:textId="31D22B80" w:rsidR="00F822DF" w:rsidRPr="009A0FEE" w:rsidRDefault="006571F6" w:rsidP="00D80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  <w:lang w:val="en-US"/>
              </w:rPr>
              <w:t>950</w:t>
            </w:r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руб</w:t>
            </w:r>
            <w:r w:rsidR="00D80CD8">
              <w:rPr>
                <w:rFonts w:ascii="Calibri" w:hAnsi="Calibri"/>
                <w:b/>
                <w:bCs/>
                <w:bdr w:val="single" w:sz="4" w:space="0" w:color="FFFFFF" w:frame="1"/>
              </w:rPr>
              <w:t>.</w:t>
            </w:r>
            <w:r w:rsidR="00F822DF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</w:tr>
    </w:tbl>
    <w:p w14:paraId="33F0C8B1" w14:textId="77777777" w:rsidR="00F822DF" w:rsidRDefault="00F822DF" w:rsidP="00D80CD8">
      <w:pPr>
        <w:jc w:val="center"/>
        <w:rPr>
          <w:b/>
          <w:sz w:val="22"/>
          <w:szCs w:val="22"/>
        </w:rPr>
      </w:pPr>
    </w:p>
    <w:p w14:paraId="37500E6F" w14:textId="77777777" w:rsidR="00F822DF" w:rsidRDefault="00F822DF" w:rsidP="00D80CD8">
      <w:pPr>
        <w:jc w:val="center"/>
        <w:rPr>
          <w:b/>
          <w:sz w:val="22"/>
          <w:szCs w:val="22"/>
        </w:rPr>
      </w:pPr>
    </w:p>
    <w:p w14:paraId="154693E4" w14:textId="77777777" w:rsidR="00F00D24" w:rsidRPr="0069449F" w:rsidRDefault="00F00D24" w:rsidP="00D80CD8">
      <w:pPr>
        <w:rPr>
          <w:b/>
        </w:rPr>
      </w:pPr>
      <w:r w:rsidRPr="0069449F">
        <w:rPr>
          <w:b/>
        </w:rPr>
        <w:t>В стоимость входит:</w:t>
      </w:r>
      <w:r w:rsidR="00D80CD8" w:rsidRPr="0069449F">
        <w:rPr>
          <w:b/>
        </w:rPr>
        <w:t xml:space="preserve"> </w:t>
      </w:r>
      <w:r w:rsidRPr="0069449F">
        <w:t xml:space="preserve">обзорная экскурсия по городу, </w:t>
      </w:r>
      <w:r w:rsidR="00983F2F" w:rsidRPr="0069449F">
        <w:t>посещение музея</w:t>
      </w:r>
      <w:r w:rsidRPr="0069449F">
        <w:t xml:space="preserve">, </w:t>
      </w:r>
      <w:r w:rsidR="00D80CD8" w:rsidRPr="0069449F">
        <w:t>интерактивная программа с масте</w:t>
      </w:r>
      <w:r w:rsidR="002409EF" w:rsidRPr="0069449F">
        <w:t>р-классом и дегустацией морожен</w:t>
      </w:r>
      <w:r w:rsidR="00D80CD8" w:rsidRPr="0069449F">
        <w:t>ого.</w:t>
      </w:r>
    </w:p>
    <w:p w14:paraId="4FA443F4" w14:textId="77777777" w:rsidR="00D80CD8" w:rsidRDefault="00D80CD8" w:rsidP="00F00D24">
      <w:pPr>
        <w:jc w:val="center"/>
        <w:rPr>
          <w:u w:val="single"/>
          <w:shd w:val="clear" w:color="auto" w:fill="FFFFFF"/>
        </w:rPr>
      </w:pPr>
    </w:p>
    <w:p w14:paraId="6BCFD555" w14:textId="77777777" w:rsidR="00D80CD8" w:rsidRDefault="00D80CD8" w:rsidP="00F00D24">
      <w:pPr>
        <w:jc w:val="center"/>
        <w:rPr>
          <w:u w:val="single"/>
          <w:shd w:val="clear" w:color="auto" w:fill="FFFFFF"/>
        </w:rPr>
      </w:pPr>
    </w:p>
    <w:p w14:paraId="1F381B16" w14:textId="77777777" w:rsidR="00F00D24" w:rsidRPr="003F2F20" w:rsidRDefault="00F00D24" w:rsidP="00F00D24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Фирма имеет право изменить программу тура без изменения общего пакета предоставляемых услуг.</w:t>
      </w:r>
    </w:p>
    <w:p w14:paraId="4673E28C" w14:textId="77777777" w:rsidR="009C2216" w:rsidRPr="00181D53" w:rsidRDefault="009C2216" w:rsidP="00181D53">
      <w:pPr>
        <w:tabs>
          <w:tab w:val="left" w:pos="4695"/>
        </w:tabs>
        <w:rPr>
          <w:rFonts w:ascii="Calibri" w:hAnsi="Calibri" w:cs="Calibri"/>
          <w:sz w:val="22"/>
          <w:szCs w:val="22"/>
        </w:rPr>
      </w:pPr>
    </w:p>
    <w:sectPr w:rsidR="009C2216" w:rsidRPr="00181D53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7667" w14:textId="77777777" w:rsidR="00B461F1" w:rsidRDefault="00B461F1" w:rsidP="005F7858">
      <w:r>
        <w:separator/>
      </w:r>
    </w:p>
  </w:endnote>
  <w:endnote w:type="continuationSeparator" w:id="0">
    <w:p w14:paraId="5C709C40" w14:textId="77777777" w:rsidR="00B461F1" w:rsidRDefault="00B461F1" w:rsidP="005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FA48" w14:textId="77777777" w:rsidR="00B461F1" w:rsidRDefault="00B461F1" w:rsidP="005F7858">
      <w:r>
        <w:separator/>
      </w:r>
    </w:p>
  </w:footnote>
  <w:footnote w:type="continuationSeparator" w:id="0">
    <w:p w14:paraId="3AD0451A" w14:textId="77777777" w:rsidR="00B461F1" w:rsidRDefault="00B461F1" w:rsidP="005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2E"/>
    <w:rsid w:val="000468D3"/>
    <w:rsid w:val="0006151E"/>
    <w:rsid w:val="000667AB"/>
    <w:rsid w:val="00073603"/>
    <w:rsid w:val="00090027"/>
    <w:rsid w:val="00094311"/>
    <w:rsid w:val="00095113"/>
    <w:rsid w:val="000A2AD4"/>
    <w:rsid w:val="000B6ABE"/>
    <w:rsid w:val="000E2E49"/>
    <w:rsid w:val="001213E0"/>
    <w:rsid w:val="0012280B"/>
    <w:rsid w:val="0013120F"/>
    <w:rsid w:val="00166EB4"/>
    <w:rsid w:val="00181D53"/>
    <w:rsid w:val="00186B5C"/>
    <w:rsid w:val="001966D5"/>
    <w:rsid w:val="001B0CE3"/>
    <w:rsid w:val="001D36FE"/>
    <w:rsid w:val="001D4187"/>
    <w:rsid w:val="001D5707"/>
    <w:rsid w:val="001E5BFF"/>
    <w:rsid w:val="001E6554"/>
    <w:rsid w:val="001F6E9D"/>
    <w:rsid w:val="00205BDF"/>
    <w:rsid w:val="00211431"/>
    <w:rsid w:val="00213993"/>
    <w:rsid w:val="00224EE6"/>
    <w:rsid w:val="00227759"/>
    <w:rsid w:val="002409EF"/>
    <w:rsid w:val="00241636"/>
    <w:rsid w:val="00243BDC"/>
    <w:rsid w:val="0024577E"/>
    <w:rsid w:val="002555CB"/>
    <w:rsid w:val="0026301F"/>
    <w:rsid w:val="002672E0"/>
    <w:rsid w:val="00272B14"/>
    <w:rsid w:val="00275C55"/>
    <w:rsid w:val="002853B3"/>
    <w:rsid w:val="002A479E"/>
    <w:rsid w:val="002A55AD"/>
    <w:rsid w:val="002A7A1A"/>
    <w:rsid w:val="002C032C"/>
    <w:rsid w:val="002C73D4"/>
    <w:rsid w:val="002E5015"/>
    <w:rsid w:val="002F6DD6"/>
    <w:rsid w:val="003006F7"/>
    <w:rsid w:val="003042DA"/>
    <w:rsid w:val="00330656"/>
    <w:rsid w:val="0034765E"/>
    <w:rsid w:val="0035063C"/>
    <w:rsid w:val="00367607"/>
    <w:rsid w:val="00377931"/>
    <w:rsid w:val="0038053E"/>
    <w:rsid w:val="00386C06"/>
    <w:rsid w:val="003A0822"/>
    <w:rsid w:val="003B1186"/>
    <w:rsid w:val="003B1A1C"/>
    <w:rsid w:val="003B481A"/>
    <w:rsid w:val="003C0CB5"/>
    <w:rsid w:val="003C5CF9"/>
    <w:rsid w:val="003D7F92"/>
    <w:rsid w:val="003E3454"/>
    <w:rsid w:val="003F20EA"/>
    <w:rsid w:val="004105EC"/>
    <w:rsid w:val="00416982"/>
    <w:rsid w:val="00417AFB"/>
    <w:rsid w:val="00426C2C"/>
    <w:rsid w:val="004317CA"/>
    <w:rsid w:val="004318DF"/>
    <w:rsid w:val="00443A77"/>
    <w:rsid w:val="004613C6"/>
    <w:rsid w:val="00471B2E"/>
    <w:rsid w:val="00473B79"/>
    <w:rsid w:val="00475964"/>
    <w:rsid w:val="0048009B"/>
    <w:rsid w:val="004807D8"/>
    <w:rsid w:val="004842C2"/>
    <w:rsid w:val="00487EDE"/>
    <w:rsid w:val="004A30C7"/>
    <w:rsid w:val="004A35B1"/>
    <w:rsid w:val="004B57A8"/>
    <w:rsid w:val="004B67EA"/>
    <w:rsid w:val="004C1EC8"/>
    <w:rsid w:val="004C2D35"/>
    <w:rsid w:val="004C6F47"/>
    <w:rsid w:val="004D55FC"/>
    <w:rsid w:val="004D7856"/>
    <w:rsid w:val="004E0B2E"/>
    <w:rsid w:val="004E1AFD"/>
    <w:rsid w:val="004E4902"/>
    <w:rsid w:val="004E6D27"/>
    <w:rsid w:val="0050388A"/>
    <w:rsid w:val="00505955"/>
    <w:rsid w:val="00521734"/>
    <w:rsid w:val="00541865"/>
    <w:rsid w:val="00557162"/>
    <w:rsid w:val="00571D0E"/>
    <w:rsid w:val="0057671C"/>
    <w:rsid w:val="00576DAD"/>
    <w:rsid w:val="00577070"/>
    <w:rsid w:val="00584500"/>
    <w:rsid w:val="005A2774"/>
    <w:rsid w:val="005B3B12"/>
    <w:rsid w:val="005D1A98"/>
    <w:rsid w:val="005D5531"/>
    <w:rsid w:val="005D5C6A"/>
    <w:rsid w:val="005E664E"/>
    <w:rsid w:val="005F7858"/>
    <w:rsid w:val="00614347"/>
    <w:rsid w:val="00627E20"/>
    <w:rsid w:val="006571F6"/>
    <w:rsid w:val="00660E72"/>
    <w:rsid w:val="0068211F"/>
    <w:rsid w:val="00682EC5"/>
    <w:rsid w:val="0069449F"/>
    <w:rsid w:val="006D7A6D"/>
    <w:rsid w:val="0070479C"/>
    <w:rsid w:val="00725382"/>
    <w:rsid w:val="00726F43"/>
    <w:rsid w:val="00730C25"/>
    <w:rsid w:val="00731052"/>
    <w:rsid w:val="00750488"/>
    <w:rsid w:val="00753CFB"/>
    <w:rsid w:val="00761D9F"/>
    <w:rsid w:val="007817C0"/>
    <w:rsid w:val="007918BC"/>
    <w:rsid w:val="00793622"/>
    <w:rsid w:val="007C33C2"/>
    <w:rsid w:val="007F5B42"/>
    <w:rsid w:val="00803F78"/>
    <w:rsid w:val="00811F92"/>
    <w:rsid w:val="00812307"/>
    <w:rsid w:val="00881BBE"/>
    <w:rsid w:val="00886603"/>
    <w:rsid w:val="008B251B"/>
    <w:rsid w:val="008E3908"/>
    <w:rsid w:val="008E76A8"/>
    <w:rsid w:val="0091660A"/>
    <w:rsid w:val="0092597F"/>
    <w:rsid w:val="00941D39"/>
    <w:rsid w:val="009470BC"/>
    <w:rsid w:val="00964BDC"/>
    <w:rsid w:val="00965616"/>
    <w:rsid w:val="00966F25"/>
    <w:rsid w:val="0097108C"/>
    <w:rsid w:val="00971A14"/>
    <w:rsid w:val="00981529"/>
    <w:rsid w:val="00983F2F"/>
    <w:rsid w:val="009B2481"/>
    <w:rsid w:val="009C2216"/>
    <w:rsid w:val="009C6EBA"/>
    <w:rsid w:val="009D01BE"/>
    <w:rsid w:val="009E4357"/>
    <w:rsid w:val="009E723B"/>
    <w:rsid w:val="009F1A79"/>
    <w:rsid w:val="009F4136"/>
    <w:rsid w:val="00A03140"/>
    <w:rsid w:val="00A11A9E"/>
    <w:rsid w:val="00A11BDF"/>
    <w:rsid w:val="00A166DC"/>
    <w:rsid w:val="00A70D98"/>
    <w:rsid w:val="00A7711E"/>
    <w:rsid w:val="00A85FBE"/>
    <w:rsid w:val="00AB1D3F"/>
    <w:rsid w:val="00AB44B3"/>
    <w:rsid w:val="00AC325E"/>
    <w:rsid w:val="00AC58FC"/>
    <w:rsid w:val="00AD5AB1"/>
    <w:rsid w:val="00AF2983"/>
    <w:rsid w:val="00AF5B3A"/>
    <w:rsid w:val="00B1484A"/>
    <w:rsid w:val="00B33987"/>
    <w:rsid w:val="00B461F1"/>
    <w:rsid w:val="00B476AF"/>
    <w:rsid w:val="00B479BE"/>
    <w:rsid w:val="00B57B7B"/>
    <w:rsid w:val="00B676FB"/>
    <w:rsid w:val="00B70AE3"/>
    <w:rsid w:val="00B74A79"/>
    <w:rsid w:val="00B77B56"/>
    <w:rsid w:val="00BA44FA"/>
    <w:rsid w:val="00BC36C6"/>
    <w:rsid w:val="00BC6ECE"/>
    <w:rsid w:val="00BF2ED6"/>
    <w:rsid w:val="00C01B1F"/>
    <w:rsid w:val="00C02F8C"/>
    <w:rsid w:val="00C17FD1"/>
    <w:rsid w:val="00C24EAC"/>
    <w:rsid w:val="00C256B7"/>
    <w:rsid w:val="00C50CDD"/>
    <w:rsid w:val="00C539FA"/>
    <w:rsid w:val="00C72BD8"/>
    <w:rsid w:val="00C734C2"/>
    <w:rsid w:val="00C81540"/>
    <w:rsid w:val="00C86043"/>
    <w:rsid w:val="00CA4533"/>
    <w:rsid w:val="00CB616E"/>
    <w:rsid w:val="00CB76FB"/>
    <w:rsid w:val="00CC148C"/>
    <w:rsid w:val="00CC6F52"/>
    <w:rsid w:val="00CC7EA1"/>
    <w:rsid w:val="00CD6E36"/>
    <w:rsid w:val="00CE4014"/>
    <w:rsid w:val="00CF1351"/>
    <w:rsid w:val="00D0729B"/>
    <w:rsid w:val="00D15043"/>
    <w:rsid w:val="00D15375"/>
    <w:rsid w:val="00D168B7"/>
    <w:rsid w:val="00D32C99"/>
    <w:rsid w:val="00D32DBE"/>
    <w:rsid w:val="00D36B77"/>
    <w:rsid w:val="00D411A1"/>
    <w:rsid w:val="00D560D8"/>
    <w:rsid w:val="00D67D86"/>
    <w:rsid w:val="00D74207"/>
    <w:rsid w:val="00D80CD8"/>
    <w:rsid w:val="00D9196F"/>
    <w:rsid w:val="00DA3B0B"/>
    <w:rsid w:val="00DA60E7"/>
    <w:rsid w:val="00DA6D22"/>
    <w:rsid w:val="00DB51CF"/>
    <w:rsid w:val="00DC2193"/>
    <w:rsid w:val="00DC2E61"/>
    <w:rsid w:val="00DC618F"/>
    <w:rsid w:val="00DC687A"/>
    <w:rsid w:val="00DD25E3"/>
    <w:rsid w:val="00DD4F32"/>
    <w:rsid w:val="00E07523"/>
    <w:rsid w:val="00E14885"/>
    <w:rsid w:val="00E173C2"/>
    <w:rsid w:val="00E23102"/>
    <w:rsid w:val="00E249AA"/>
    <w:rsid w:val="00E30190"/>
    <w:rsid w:val="00E34FCF"/>
    <w:rsid w:val="00E35E1C"/>
    <w:rsid w:val="00E50B68"/>
    <w:rsid w:val="00E66E81"/>
    <w:rsid w:val="00E67281"/>
    <w:rsid w:val="00E7659A"/>
    <w:rsid w:val="00E8710F"/>
    <w:rsid w:val="00E92CB4"/>
    <w:rsid w:val="00EA1A11"/>
    <w:rsid w:val="00EA1D0D"/>
    <w:rsid w:val="00EB01F2"/>
    <w:rsid w:val="00EC2A35"/>
    <w:rsid w:val="00ED39E3"/>
    <w:rsid w:val="00EE40F5"/>
    <w:rsid w:val="00EF09BA"/>
    <w:rsid w:val="00F00D24"/>
    <w:rsid w:val="00F112FA"/>
    <w:rsid w:val="00F11BE0"/>
    <w:rsid w:val="00F13E2C"/>
    <w:rsid w:val="00F15C98"/>
    <w:rsid w:val="00F17E5F"/>
    <w:rsid w:val="00F30FF8"/>
    <w:rsid w:val="00F41ECB"/>
    <w:rsid w:val="00F4687F"/>
    <w:rsid w:val="00F56D57"/>
    <w:rsid w:val="00F60CF5"/>
    <w:rsid w:val="00F822DF"/>
    <w:rsid w:val="00F91E83"/>
    <w:rsid w:val="00FA7244"/>
    <w:rsid w:val="00FB31C8"/>
    <w:rsid w:val="00FB603A"/>
    <w:rsid w:val="00FC555C"/>
    <w:rsid w:val="00FD19A2"/>
    <w:rsid w:val="00FE5D6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DE5A7ED"/>
  <w15:docId w15:val="{F5A6C5B0-6493-444F-A240-CFF8A64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97E6-EBA1-4263-8B13-7CC0B75E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2633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7</cp:revision>
  <cp:lastPrinted>2018-10-31T13:01:00Z</cp:lastPrinted>
  <dcterms:created xsi:type="dcterms:W3CDTF">2022-09-30T10:35:00Z</dcterms:created>
  <dcterms:modified xsi:type="dcterms:W3CDTF">2022-10-19T10:38:00Z</dcterms:modified>
</cp:coreProperties>
</file>